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10" w:rsidRDefault="00E42510" w:rsidP="00E42510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 1  октября в МО «Бичурский район» стартует м</w:t>
      </w:r>
      <w:r>
        <w:rPr>
          <w:sz w:val="28"/>
          <w:szCs w:val="28"/>
        </w:rPr>
        <w:t>есячник гражданской обороны</w:t>
      </w:r>
      <w:r>
        <w:rPr>
          <w:sz w:val="28"/>
          <w:szCs w:val="28"/>
        </w:rPr>
        <w:t xml:space="preserve">, который </w:t>
      </w:r>
      <w:r w:rsidRPr="00D331C6">
        <w:rPr>
          <w:sz w:val="28"/>
          <w:szCs w:val="28"/>
        </w:rPr>
        <w:t xml:space="preserve"> проводится ежегодно на основании Плана основных мероприятий </w:t>
      </w:r>
      <w:r>
        <w:rPr>
          <w:sz w:val="28"/>
          <w:szCs w:val="28"/>
        </w:rPr>
        <w:t>муниципального образования «</w:t>
      </w:r>
      <w:r w:rsidRPr="00383924">
        <w:rPr>
          <w:sz w:val="28"/>
          <w:szCs w:val="28"/>
        </w:rPr>
        <w:t>Бичурский район</w:t>
      </w:r>
      <w:r>
        <w:rPr>
          <w:sz w:val="28"/>
          <w:szCs w:val="28"/>
        </w:rPr>
        <w:t>»</w:t>
      </w:r>
      <w:r w:rsidRPr="00D331C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гражданской обороны</w:t>
      </w:r>
      <w:r w:rsidRPr="00D331C6">
        <w:rPr>
          <w:sz w:val="28"/>
          <w:szCs w:val="28"/>
        </w:rPr>
        <w:t xml:space="preserve">, </w:t>
      </w:r>
      <w:r>
        <w:rPr>
          <w:sz w:val="28"/>
          <w:szCs w:val="28"/>
        </w:rPr>
        <w:t>чрезвычайных ситуаций</w:t>
      </w:r>
      <w:r w:rsidRPr="00D331C6">
        <w:rPr>
          <w:sz w:val="28"/>
          <w:szCs w:val="28"/>
        </w:rPr>
        <w:t xml:space="preserve"> и </w:t>
      </w:r>
      <w:r>
        <w:rPr>
          <w:sz w:val="28"/>
          <w:szCs w:val="28"/>
        </w:rPr>
        <w:t>обеспечения пожарной безопасност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31C6">
        <w:rPr>
          <w:sz w:val="28"/>
          <w:szCs w:val="28"/>
        </w:rPr>
        <w:t>на год</w:t>
      </w:r>
      <w:r>
        <w:rPr>
          <w:sz w:val="28"/>
          <w:szCs w:val="28"/>
        </w:rPr>
        <w:t>.</w:t>
      </w:r>
    </w:p>
    <w:p w:rsidR="00E42510" w:rsidRDefault="00E42510" w:rsidP="00E42510">
      <w:pPr>
        <w:pStyle w:val="Normal"/>
        <w:suppressAutoHyphens/>
        <w:spacing w:line="240" w:lineRule="auto"/>
        <w:ind w:firstLine="709"/>
        <w:rPr>
          <w:b/>
          <w:spacing w:val="-4"/>
          <w:sz w:val="28"/>
          <w:szCs w:val="28"/>
        </w:rPr>
      </w:pPr>
    </w:p>
    <w:p w:rsidR="00E42510" w:rsidRDefault="00E42510" w:rsidP="00E42510">
      <w:pPr>
        <w:pStyle w:val="Normal"/>
        <w:suppressAutoHyphens/>
        <w:spacing w:line="240" w:lineRule="auto"/>
        <w:ind w:firstLine="0"/>
        <w:jc w:val="center"/>
        <w:rPr>
          <w:b/>
          <w:spacing w:val="-4"/>
          <w:sz w:val="28"/>
          <w:szCs w:val="28"/>
        </w:rPr>
      </w:pPr>
      <w:r w:rsidRPr="00D331C6">
        <w:rPr>
          <w:b/>
          <w:spacing w:val="-4"/>
          <w:sz w:val="28"/>
          <w:szCs w:val="28"/>
        </w:rPr>
        <w:t xml:space="preserve">Цели проведения месячника </w:t>
      </w:r>
      <w:r>
        <w:rPr>
          <w:b/>
          <w:spacing w:val="-4"/>
          <w:sz w:val="28"/>
          <w:szCs w:val="28"/>
        </w:rPr>
        <w:t>гражданской обороны:</w:t>
      </w:r>
    </w:p>
    <w:p w:rsidR="00E42510" w:rsidRDefault="00E42510" w:rsidP="00E42510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2510" w:rsidRDefault="00E42510" w:rsidP="00E42510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31C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331C6">
        <w:rPr>
          <w:bCs/>
          <w:spacing w:val="-4"/>
          <w:sz w:val="28"/>
          <w:szCs w:val="28"/>
        </w:rPr>
        <w:t>овершенствование</w:t>
      </w:r>
      <w:r w:rsidRPr="00093711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системы </w:t>
      </w:r>
      <w:r w:rsidRPr="00093711">
        <w:rPr>
          <w:bCs/>
          <w:spacing w:val="-4"/>
          <w:sz w:val="28"/>
          <w:szCs w:val="28"/>
        </w:rPr>
        <w:t>функционирования муниципальн</w:t>
      </w:r>
      <w:r>
        <w:rPr>
          <w:bCs/>
          <w:spacing w:val="-4"/>
          <w:sz w:val="28"/>
          <w:szCs w:val="28"/>
        </w:rPr>
        <w:t>ого</w:t>
      </w:r>
      <w:r w:rsidRPr="00093711">
        <w:rPr>
          <w:bCs/>
          <w:spacing w:val="-4"/>
          <w:sz w:val="28"/>
          <w:szCs w:val="28"/>
        </w:rPr>
        <w:t xml:space="preserve"> образовани</w:t>
      </w:r>
      <w:r>
        <w:rPr>
          <w:bCs/>
          <w:spacing w:val="-4"/>
          <w:sz w:val="28"/>
          <w:szCs w:val="28"/>
        </w:rPr>
        <w:t>я</w:t>
      </w:r>
      <w:r w:rsidRPr="00093711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«</w:t>
      </w:r>
      <w:r w:rsidRPr="00383924">
        <w:rPr>
          <w:sz w:val="28"/>
          <w:szCs w:val="28"/>
        </w:rPr>
        <w:t>Бичурский район</w:t>
      </w:r>
      <w:r>
        <w:rPr>
          <w:bCs/>
          <w:spacing w:val="-4"/>
          <w:sz w:val="28"/>
          <w:szCs w:val="28"/>
        </w:rPr>
        <w:t xml:space="preserve">» </w:t>
      </w:r>
      <w:r w:rsidRPr="00093711">
        <w:rPr>
          <w:bCs/>
          <w:spacing w:val="-4"/>
          <w:sz w:val="28"/>
          <w:szCs w:val="28"/>
        </w:rPr>
        <w:t xml:space="preserve">по вопросам </w:t>
      </w:r>
      <w:r w:rsidRPr="00093711">
        <w:rPr>
          <w:sz w:val="28"/>
          <w:szCs w:val="28"/>
        </w:rPr>
        <w:t>подготовки к ведению гражданской обороны на муниципальном уровн</w:t>
      </w:r>
      <w:r>
        <w:rPr>
          <w:sz w:val="28"/>
          <w:szCs w:val="28"/>
        </w:rPr>
        <w:t>е и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низациях </w:t>
      </w:r>
      <w:r>
        <w:rPr>
          <w:spacing w:val="-4"/>
          <w:sz w:val="28"/>
          <w:szCs w:val="28"/>
        </w:rPr>
        <w:t>в соответствии с Федеральным законом от 12.02.1998 № 28-ФЗ «О гражданской обороне»</w:t>
      </w:r>
      <w:r>
        <w:rPr>
          <w:sz w:val="28"/>
          <w:szCs w:val="28"/>
        </w:rPr>
        <w:t>.</w:t>
      </w:r>
    </w:p>
    <w:p w:rsidR="00E42510" w:rsidRDefault="00E42510" w:rsidP="00E4251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Уточнение нормативных правовых актов по созданию сил ГО в соответствии с Федеральным законом от 12.02.1998 № 28-ФЗ «О гражданской обороне», постановлением Правительства РФ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приказом МЧС России от 23.12.2005 № 999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порядка создания нештатных аварийно-спасательных формирований» и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E42510" w:rsidRDefault="00E42510" w:rsidP="00E4251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Создание реестра сил ГО в соответствии со статьями 8.9 и 15 </w:t>
      </w:r>
      <w:r>
        <w:rPr>
          <w:rFonts w:ascii="Times New Roman" w:hAnsi="Times New Roman" w:cs="Times New Roman"/>
          <w:spacing w:val="-4"/>
          <w:sz w:val="28"/>
          <w:szCs w:val="28"/>
        </w:rPr>
        <w:t>Федерального закона от 12.02.1998 № 28-ФЗ «О гражданской обороне».</w:t>
      </w:r>
    </w:p>
    <w:p w:rsidR="00E42510" w:rsidRDefault="00E42510" w:rsidP="00E4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Совершенствование профессионального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уровня личной подготовленности руководителей органов управления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ГО, продолжающих работу в военное время;</w:t>
      </w:r>
    </w:p>
    <w:p w:rsidR="00E42510" w:rsidRPr="007501AC" w:rsidRDefault="00E42510" w:rsidP="00E4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3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плана обеспечения выполнения мероприятий ГО.</w:t>
      </w:r>
    </w:p>
    <w:p w:rsidR="00E42510" w:rsidRDefault="00E42510" w:rsidP="00E4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целенаправленных мероприятий по подготовке неработающего населения в области ГО и ЧС в учебно-консультационных пунктах, в местах массового пребывания населения.</w:t>
      </w:r>
    </w:p>
    <w:p w:rsidR="00E42510" w:rsidRDefault="00E42510" w:rsidP="00E4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обмена опытом органов управления ГО различных уровней.</w:t>
      </w:r>
    </w:p>
    <w:p w:rsidR="008326E1" w:rsidRDefault="008326E1"/>
    <w:p w:rsidR="00E42510" w:rsidRDefault="00E42510"/>
    <w:p w:rsidR="00E42510" w:rsidRDefault="00E42510">
      <w:r>
        <w:t>Положение и план проведения месячника можно посмотреть здесь…</w:t>
      </w:r>
      <w:bookmarkStart w:id="0" w:name="_GoBack"/>
      <w:bookmarkEnd w:id="0"/>
    </w:p>
    <w:sectPr w:rsidR="00E4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0"/>
    <w:rsid w:val="008326E1"/>
    <w:rsid w:val="00E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E4251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4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0">
    <w:name w:val="Normal Знак"/>
    <w:link w:val="Normal"/>
    <w:locked/>
    <w:rsid w:val="00E4251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juscontext">
    <w:name w:val="juscontext"/>
    <w:basedOn w:val="a"/>
    <w:rsid w:val="00E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E4251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4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0">
    <w:name w:val="Normal Знак"/>
    <w:link w:val="Normal"/>
    <w:locked/>
    <w:rsid w:val="00E4251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juscontext">
    <w:name w:val="juscontext"/>
    <w:basedOn w:val="a"/>
    <w:rsid w:val="00E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PSR</cp:lastModifiedBy>
  <cp:revision>1</cp:revision>
  <dcterms:created xsi:type="dcterms:W3CDTF">2019-10-01T00:46:00Z</dcterms:created>
  <dcterms:modified xsi:type="dcterms:W3CDTF">2019-10-01T00:47:00Z</dcterms:modified>
</cp:coreProperties>
</file>